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21B7E9" w14:textId="77777777" w:rsidR="00F53C74" w:rsidRPr="00E35924" w:rsidRDefault="00F53C74" w:rsidP="00F90F23">
      <w:pPr>
        <w:tabs>
          <w:tab w:val="left" w:pos="1518"/>
        </w:tabs>
        <w:ind w:right="567"/>
        <w:rPr>
          <w:b/>
        </w:rPr>
      </w:pPr>
    </w:p>
    <w:p w14:paraId="22FADD9F" w14:textId="77777777" w:rsidR="00904004" w:rsidRDefault="00904004" w:rsidP="00343C89">
      <w:pPr>
        <w:tabs>
          <w:tab w:val="left" w:pos="567"/>
          <w:tab w:val="left" w:pos="11057"/>
        </w:tabs>
        <w:spacing w:line="360" w:lineRule="auto"/>
        <w:ind w:right="49"/>
        <w:jc w:val="center"/>
      </w:pPr>
    </w:p>
    <w:p w14:paraId="76A91DB5" w14:textId="77777777" w:rsidR="007B1F3B" w:rsidRPr="007B1F3B" w:rsidRDefault="007B1F3B" w:rsidP="007B1F3B">
      <w:pPr>
        <w:tabs>
          <w:tab w:val="left" w:pos="1701"/>
        </w:tabs>
        <w:spacing w:line="360" w:lineRule="auto"/>
        <w:jc w:val="center"/>
        <w:rPr>
          <w:b/>
        </w:rPr>
      </w:pPr>
      <w:r w:rsidRPr="007B1F3B">
        <w:rPr>
          <w:b/>
        </w:rPr>
        <w:t>ANEXO I</w:t>
      </w:r>
    </w:p>
    <w:p w14:paraId="50E59CD1" w14:textId="77777777" w:rsidR="007B1F3B" w:rsidRPr="007B1F3B" w:rsidRDefault="007B1F3B" w:rsidP="007B1F3B">
      <w:pPr>
        <w:tabs>
          <w:tab w:val="left" w:pos="1701"/>
        </w:tabs>
        <w:spacing w:line="360" w:lineRule="auto"/>
        <w:jc w:val="center"/>
        <w:rPr>
          <w:b/>
        </w:rPr>
      </w:pPr>
    </w:p>
    <w:p w14:paraId="13BDE5B4" w14:textId="77777777" w:rsidR="007B1F3B" w:rsidRDefault="007B1F3B" w:rsidP="007B1F3B">
      <w:pPr>
        <w:tabs>
          <w:tab w:val="left" w:pos="1701"/>
        </w:tabs>
        <w:spacing w:line="360" w:lineRule="auto"/>
        <w:jc w:val="center"/>
        <w:rPr>
          <w:b/>
        </w:rPr>
      </w:pPr>
      <w:r w:rsidRPr="007B1F3B">
        <w:rPr>
          <w:b/>
        </w:rPr>
        <w:t xml:space="preserve">PROPOSTA PARA PARTICIPAÇÃO NA </w:t>
      </w:r>
      <w:r w:rsidR="00356BF5">
        <w:rPr>
          <w:b/>
        </w:rPr>
        <w:t>V</w:t>
      </w:r>
      <w:r w:rsidR="00A12A98">
        <w:rPr>
          <w:b/>
        </w:rPr>
        <w:t xml:space="preserve"> SALÃO ORIENTAÇÃO PROFISSIONAL</w:t>
      </w:r>
      <w:r w:rsidRPr="007B1F3B">
        <w:rPr>
          <w:b/>
        </w:rPr>
        <w:t xml:space="preserve"> DO CJUR/UFOPA</w:t>
      </w:r>
    </w:p>
    <w:p w14:paraId="7721F3D1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p w14:paraId="6C93996D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Componentes</w:t>
      </w:r>
      <w:r w:rsidR="002D6D4C">
        <w:rPr>
          <w:b/>
        </w:rPr>
        <w:t xml:space="preserve"> (identificar se é discentes ou servidor)</w:t>
      </w:r>
      <w:r>
        <w:rPr>
          <w:b/>
        </w:rPr>
        <w:t>:</w:t>
      </w:r>
    </w:p>
    <w:p w14:paraId="7571D837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1.</w:t>
      </w:r>
      <w:r w:rsidR="00C51AF1">
        <w:rPr>
          <w:b/>
        </w:rPr>
        <w:t xml:space="preserve"> ____________________________________________________________________________________</w:t>
      </w:r>
    </w:p>
    <w:p w14:paraId="2B80AC4B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2.</w:t>
      </w:r>
      <w:r w:rsidR="00C51AF1">
        <w:rPr>
          <w:b/>
        </w:rPr>
        <w:t xml:space="preserve"> ____________________________________________________________________________________</w:t>
      </w:r>
    </w:p>
    <w:p w14:paraId="025E8BE5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3.</w:t>
      </w:r>
      <w:r w:rsidR="00C51AF1">
        <w:rPr>
          <w:b/>
        </w:rPr>
        <w:t xml:space="preserve"> ____________________________________________________________________________________</w:t>
      </w:r>
    </w:p>
    <w:p w14:paraId="00299115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4.</w:t>
      </w:r>
      <w:r w:rsidR="00C51AF1">
        <w:rPr>
          <w:b/>
        </w:rPr>
        <w:t xml:space="preserve"> ____________________________________________________________________________________</w:t>
      </w:r>
    </w:p>
    <w:p w14:paraId="55AF91A5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5.</w:t>
      </w:r>
      <w:r w:rsidR="00C51AF1">
        <w:rPr>
          <w:b/>
        </w:rPr>
        <w:t xml:space="preserve"> ____________________________________________________________________________________</w:t>
      </w:r>
    </w:p>
    <w:p w14:paraId="4B734E90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p w14:paraId="2199BBE9" w14:textId="77777777" w:rsidR="002D6D4C" w:rsidRDefault="002D6D4C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Contato da equipe (e-mail e telefone):______________________________________________________</w:t>
      </w:r>
    </w:p>
    <w:p w14:paraId="21CAAC11" w14:textId="77777777" w:rsidR="002D6D4C" w:rsidRDefault="002D6D4C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p w14:paraId="7737DA85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Modalidade do stand:</w:t>
      </w:r>
    </w:p>
    <w:p w14:paraId="34C7120F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( ) Temática relacionada a Agronomia. Tema: ____________________________________________</w:t>
      </w:r>
    </w:p>
    <w:p w14:paraId="540C9919" w14:textId="77777777" w:rsidR="007B1F3B" w:rsidRDefault="00307A51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( ) Temática relacionada a Eng</w:t>
      </w:r>
      <w:r w:rsidR="008670F6">
        <w:rPr>
          <w:b/>
        </w:rPr>
        <w:t>.</w:t>
      </w:r>
      <w:r>
        <w:rPr>
          <w:b/>
        </w:rPr>
        <w:t xml:space="preserve"> de Minas. Tema: ____________________________________________</w:t>
      </w:r>
    </w:p>
    <w:p w14:paraId="025A3126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p w14:paraId="591C22D8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p w14:paraId="2771A079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Introdução e justificativa (até 300 palavras):</w:t>
      </w:r>
    </w:p>
    <w:p w14:paraId="4D2610EE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p w14:paraId="48646589" w14:textId="77777777" w:rsidR="00C51AF1" w:rsidRDefault="00C51AF1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p w14:paraId="4E9801E6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Objetivo (até 150 palavras):</w:t>
      </w:r>
    </w:p>
    <w:p w14:paraId="388DB92F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p w14:paraId="300617BE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p w14:paraId="74C99B6D" w14:textId="77777777" w:rsidR="007B1F3B" w:rsidRDefault="007B1F3B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p w14:paraId="755CA8C5" w14:textId="77777777" w:rsidR="00C51AF1" w:rsidRPr="007B1F3B" w:rsidRDefault="00C51AF1" w:rsidP="007B1F3B">
      <w:pPr>
        <w:tabs>
          <w:tab w:val="left" w:pos="1701"/>
        </w:tabs>
        <w:spacing w:line="360" w:lineRule="auto"/>
        <w:jc w:val="both"/>
        <w:rPr>
          <w:b/>
        </w:rPr>
      </w:pPr>
    </w:p>
    <w:sectPr w:rsidR="00C51AF1" w:rsidRPr="007B1F3B" w:rsidSect="00550E6E">
      <w:headerReference w:type="default" r:id="rId8"/>
      <w:footerReference w:type="default" r:id="rId9"/>
      <w:pgSz w:w="12240" w:h="15840"/>
      <w:pgMar w:top="284" w:right="900" w:bottom="623" w:left="993" w:header="4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B88D" w14:textId="77777777" w:rsidR="00285FE4" w:rsidRDefault="00285FE4">
      <w:r>
        <w:separator/>
      </w:r>
    </w:p>
  </w:endnote>
  <w:endnote w:type="continuationSeparator" w:id="0">
    <w:p w14:paraId="7D596A6F" w14:textId="77777777" w:rsidR="00285FE4" w:rsidRDefault="0028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6327" w14:textId="77777777" w:rsidR="00F53C74" w:rsidRPr="006F0CDC" w:rsidRDefault="006F0CDC" w:rsidP="006F0CDC">
    <w:pPr>
      <w:pStyle w:val="Rodap"/>
      <w:jc w:val="center"/>
    </w:pPr>
    <w:r w:rsidRPr="002D6C1B">
      <w:rPr>
        <w:sz w:val="22"/>
        <w:szCs w:val="22"/>
      </w:rPr>
      <w:t xml:space="preserve">Rua </w:t>
    </w:r>
    <w:r w:rsidR="004352A9">
      <w:rPr>
        <w:sz w:val="22"/>
        <w:szCs w:val="22"/>
      </w:rPr>
      <w:t>Vereador José de Sousa Andrade</w:t>
    </w:r>
    <w:r w:rsidRPr="002D6C1B">
      <w:rPr>
        <w:sz w:val="22"/>
        <w:szCs w:val="22"/>
      </w:rPr>
      <w:t>, S/N, Bairro</w:t>
    </w:r>
    <w:r w:rsidR="008D25EB">
      <w:rPr>
        <w:sz w:val="22"/>
        <w:szCs w:val="22"/>
      </w:rPr>
      <w:t xml:space="preserve"> São</w:t>
    </w:r>
    <w:r w:rsidRPr="002D6C1B">
      <w:rPr>
        <w:sz w:val="22"/>
        <w:szCs w:val="22"/>
      </w:rPr>
      <w:t xml:space="preserve"> </w:t>
    </w:r>
    <w:r w:rsidR="004352A9">
      <w:rPr>
        <w:sz w:val="22"/>
        <w:szCs w:val="22"/>
      </w:rPr>
      <w:t>Marcos</w:t>
    </w:r>
    <w:r w:rsidRPr="002D6C1B">
      <w:rPr>
        <w:sz w:val="22"/>
        <w:szCs w:val="22"/>
      </w:rPr>
      <w:t> </w:t>
    </w:r>
    <w:r w:rsidRPr="002D6C1B">
      <w:rPr>
        <w:sz w:val="22"/>
        <w:szCs w:val="22"/>
      </w:rPr>
      <w:br/>
      <w:t>CEP 68.170-000</w:t>
    </w:r>
    <w:r w:rsidR="004352A9">
      <w:rPr>
        <w:sz w:val="22"/>
        <w:szCs w:val="22"/>
      </w:rPr>
      <w:t xml:space="preserve"> – Próximo à Escola Municipal Maria Lúcia</w:t>
    </w:r>
    <w:r w:rsidRPr="002D6C1B">
      <w:rPr>
        <w:sz w:val="22"/>
        <w:szCs w:val="22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4D01" w14:textId="77777777" w:rsidR="00285FE4" w:rsidRDefault="00285FE4">
      <w:r>
        <w:separator/>
      </w:r>
    </w:p>
  </w:footnote>
  <w:footnote w:type="continuationSeparator" w:id="0">
    <w:p w14:paraId="71598C13" w14:textId="77777777" w:rsidR="00285FE4" w:rsidRDefault="0028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F153" w14:textId="77777777" w:rsidR="00F53C74" w:rsidRDefault="00433A8E">
    <w:pPr>
      <w:jc w:val="center"/>
      <w:rPr>
        <w:i/>
        <w:color w:val="339933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 wp14:anchorId="32DDBBAA" wp14:editId="7F754764">
          <wp:simplePos x="0" y="0"/>
          <wp:positionH relativeFrom="margin">
            <wp:posOffset>2945130</wp:posOffset>
          </wp:positionH>
          <wp:positionV relativeFrom="margin">
            <wp:posOffset>-1309370</wp:posOffset>
          </wp:positionV>
          <wp:extent cx="608965" cy="670560"/>
          <wp:effectExtent l="0" t="0" r="0" b="0"/>
          <wp:wrapSquare wrapText="bothSides"/>
          <wp:docPr id="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670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5AC81" w14:textId="77777777" w:rsidR="00F53C74" w:rsidRDefault="00F53C74">
    <w:pPr>
      <w:jc w:val="center"/>
      <w:rPr>
        <w:b/>
        <w:i/>
        <w:color w:val="339933"/>
        <w:sz w:val="20"/>
        <w:szCs w:val="20"/>
      </w:rPr>
    </w:pPr>
  </w:p>
  <w:p w14:paraId="0757C947" w14:textId="77777777" w:rsidR="00F53C74" w:rsidRDefault="00F53C74">
    <w:pPr>
      <w:jc w:val="center"/>
      <w:rPr>
        <w:b/>
        <w:i/>
        <w:color w:val="339933"/>
        <w:sz w:val="18"/>
        <w:szCs w:val="18"/>
      </w:rPr>
    </w:pPr>
  </w:p>
  <w:p w14:paraId="17EE03B5" w14:textId="77777777" w:rsidR="00D4761A" w:rsidRDefault="00D4761A" w:rsidP="00163CC3">
    <w:pPr>
      <w:tabs>
        <w:tab w:val="left" w:pos="-284"/>
      </w:tabs>
      <w:spacing w:line="360" w:lineRule="auto"/>
      <w:jc w:val="center"/>
      <w:rPr>
        <w:rFonts w:ascii="Arial" w:hAnsi="Arial" w:cs="Arial"/>
        <w:b/>
        <w:i/>
        <w:sz w:val="18"/>
        <w:szCs w:val="18"/>
      </w:rPr>
    </w:pPr>
  </w:p>
  <w:p w14:paraId="4DD1585F" w14:textId="039C22C1" w:rsidR="00AE1CD5" w:rsidRDefault="00F27ACA" w:rsidP="00163CC3">
    <w:pPr>
      <w:tabs>
        <w:tab w:val="left" w:pos="-284"/>
      </w:tabs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SERVIÇO PÚBLICO FEDERAL</w:t>
    </w:r>
  </w:p>
  <w:p w14:paraId="73381B76" w14:textId="77777777" w:rsidR="00F53C74" w:rsidRDefault="00F53C74" w:rsidP="00163CC3">
    <w:pPr>
      <w:tabs>
        <w:tab w:val="left" w:pos="-284"/>
      </w:tabs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UNIVERSIDADE FEDERAL DO OESTE DO PARÁ - UFOPA</w:t>
    </w:r>
  </w:p>
  <w:p w14:paraId="4A826DBC" w14:textId="77777777" w:rsidR="00F53C74" w:rsidRDefault="00146A67" w:rsidP="00954F34">
    <w:pPr>
      <w:tabs>
        <w:tab w:val="left" w:pos="-284"/>
        <w:tab w:val="center" w:pos="4252"/>
        <w:tab w:val="left" w:pos="6090"/>
      </w:tabs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CAMPUS</w:t>
    </w:r>
    <w:r w:rsidR="008A663E">
      <w:rPr>
        <w:rFonts w:ascii="Arial" w:hAnsi="Arial" w:cs="Arial"/>
        <w:b/>
        <w:i/>
        <w:sz w:val="18"/>
        <w:szCs w:val="18"/>
      </w:rPr>
      <w:t xml:space="preserve"> UNIVERSITÁRIO DE JU</w:t>
    </w:r>
    <w:r w:rsidR="00C66887">
      <w:rPr>
        <w:rFonts w:ascii="Arial" w:hAnsi="Arial" w:cs="Arial"/>
        <w:b/>
        <w:i/>
        <w:sz w:val="18"/>
        <w:szCs w:val="18"/>
      </w:rPr>
      <w:t>RUTI -</w:t>
    </w:r>
    <w:r w:rsidR="00954F34">
      <w:rPr>
        <w:rFonts w:ascii="Arial" w:hAnsi="Arial" w:cs="Arial"/>
        <w:b/>
        <w:i/>
        <w:sz w:val="18"/>
        <w:szCs w:val="18"/>
      </w:rPr>
      <w:t xml:space="preserve"> C</w:t>
    </w:r>
    <w:r w:rsidR="008A663E">
      <w:rPr>
        <w:rFonts w:ascii="Arial" w:hAnsi="Arial" w:cs="Arial"/>
        <w:b/>
        <w:i/>
        <w:sz w:val="18"/>
        <w:szCs w:val="18"/>
      </w:rPr>
      <w:t>JUR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9BA"/>
    <w:multiLevelType w:val="hybridMultilevel"/>
    <w:tmpl w:val="F580CE7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380610"/>
    <w:multiLevelType w:val="hybridMultilevel"/>
    <w:tmpl w:val="94D65FF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76852040">
    <w:abstractNumId w:val="0"/>
  </w:num>
  <w:num w:numId="2" w16cid:durableId="16760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8B"/>
    <w:rsid w:val="0000033E"/>
    <w:rsid w:val="00005D8E"/>
    <w:rsid w:val="0000636E"/>
    <w:rsid w:val="00010A4F"/>
    <w:rsid w:val="00014F79"/>
    <w:rsid w:val="0002727F"/>
    <w:rsid w:val="000326FC"/>
    <w:rsid w:val="00037DE6"/>
    <w:rsid w:val="00042893"/>
    <w:rsid w:val="00056792"/>
    <w:rsid w:val="00061477"/>
    <w:rsid w:val="00067F0A"/>
    <w:rsid w:val="00071E28"/>
    <w:rsid w:val="0008096E"/>
    <w:rsid w:val="00086706"/>
    <w:rsid w:val="00093DA4"/>
    <w:rsid w:val="000A34E6"/>
    <w:rsid w:val="000D41A8"/>
    <w:rsid w:val="000F7656"/>
    <w:rsid w:val="00102285"/>
    <w:rsid w:val="00102D6C"/>
    <w:rsid w:val="00135D8B"/>
    <w:rsid w:val="0014197E"/>
    <w:rsid w:val="00146A67"/>
    <w:rsid w:val="00153EF9"/>
    <w:rsid w:val="00163CC3"/>
    <w:rsid w:val="001766EE"/>
    <w:rsid w:val="00185085"/>
    <w:rsid w:val="001A79AA"/>
    <w:rsid w:val="001B7B79"/>
    <w:rsid w:val="001C23FD"/>
    <w:rsid w:val="00202C6E"/>
    <w:rsid w:val="002065DD"/>
    <w:rsid w:val="00250DEE"/>
    <w:rsid w:val="0025292A"/>
    <w:rsid w:val="00263302"/>
    <w:rsid w:val="00285FE4"/>
    <w:rsid w:val="0029752C"/>
    <w:rsid w:val="002A332F"/>
    <w:rsid w:val="002A4254"/>
    <w:rsid w:val="002D6D4C"/>
    <w:rsid w:val="003058F1"/>
    <w:rsid w:val="00307A51"/>
    <w:rsid w:val="003142A8"/>
    <w:rsid w:val="003378DF"/>
    <w:rsid w:val="00343C89"/>
    <w:rsid w:val="00356BF5"/>
    <w:rsid w:val="00360DAE"/>
    <w:rsid w:val="00360EF1"/>
    <w:rsid w:val="00390B2B"/>
    <w:rsid w:val="003A4FC5"/>
    <w:rsid w:val="003A674A"/>
    <w:rsid w:val="003A6D84"/>
    <w:rsid w:val="003B6AAC"/>
    <w:rsid w:val="003C2B62"/>
    <w:rsid w:val="003D545A"/>
    <w:rsid w:val="003D78C7"/>
    <w:rsid w:val="003E4C82"/>
    <w:rsid w:val="003E7BC3"/>
    <w:rsid w:val="00410D85"/>
    <w:rsid w:val="00433A8E"/>
    <w:rsid w:val="004352A9"/>
    <w:rsid w:val="004503EA"/>
    <w:rsid w:val="00494B11"/>
    <w:rsid w:val="004951F5"/>
    <w:rsid w:val="004A440B"/>
    <w:rsid w:val="004A658D"/>
    <w:rsid w:val="004B3E83"/>
    <w:rsid w:val="004B7C11"/>
    <w:rsid w:val="004C6E0D"/>
    <w:rsid w:val="004D1C01"/>
    <w:rsid w:val="00540C5E"/>
    <w:rsid w:val="00550E6E"/>
    <w:rsid w:val="00556061"/>
    <w:rsid w:val="00581BC3"/>
    <w:rsid w:val="00584E1D"/>
    <w:rsid w:val="005901D8"/>
    <w:rsid w:val="0059708A"/>
    <w:rsid w:val="005A63C4"/>
    <w:rsid w:val="005C6BF3"/>
    <w:rsid w:val="005D0365"/>
    <w:rsid w:val="005D09A5"/>
    <w:rsid w:val="005E1D82"/>
    <w:rsid w:val="005E6E7C"/>
    <w:rsid w:val="005E7E33"/>
    <w:rsid w:val="006231CA"/>
    <w:rsid w:val="00654CBB"/>
    <w:rsid w:val="006609A9"/>
    <w:rsid w:val="00686CCC"/>
    <w:rsid w:val="006A238A"/>
    <w:rsid w:val="006C78EA"/>
    <w:rsid w:val="006D0606"/>
    <w:rsid w:val="006E7070"/>
    <w:rsid w:val="006F0CDC"/>
    <w:rsid w:val="006F7281"/>
    <w:rsid w:val="006F72A0"/>
    <w:rsid w:val="007160E0"/>
    <w:rsid w:val="00772ED2"/>
    <w:rsid w:val="00781444"/>
    <w:rsid w:val="00781B85"/>
    <w:rsid w:val="00791BEA"/>
    <w:rsid w:val="007B1E6C"/>
    <w:rsid w:val="007B1F3B"/>
    <w:rsid w:val="007B2748"/>
    <w:rsid w:val="007B31E1"/>
    <w:rsid w:val="007B5CA0"/>
    <w:rsid w:val="007D27BA"/>
    <w:rsid w:val="007D7502"/>
    <w:rsid w:val="007E2175"/>
    <w:rsid w:val="008053B2"/>
    <w:rsid w:val="00813D12"/>
    <w:rsid w:val="00825A19"/>
    <w:rsid w:val="008342AC"/>
    <w:rsid w:val="00842598"/>
    <w:rsid w:val="008531E6"/>
    <w:rsid w:val="008670F6"/>
    <w:rsid w:val="0087359A"/>
    <w:rsid w:val="008A663E"/>
    <w:rsid w:val="008C1713"/>
    <w:rsid w:val="008C7281"/>
    <w:rsid w:val="008D25EB"/>
    <w:rsid w:val="008D4879"/>
    <w:rsid w:val="00904004"/>
    <w:rsid w:val="00931AFA"/>
    <w:rsid w:val="00954F34"/>
    <w:rsid w:val="0096465D"/>
    <w:rsid w:val="0096505A"/>
    <w:rsid w:val="0097181B"/>
    <w:rsid w:val="00971C3D"/>
    <w:rsid w:val="00995F2A"/>
    <w:rsid w:val="009A239F"/>
    <w:rsid w:val="009C6F66"/>
    <w:rsid w:val="009D027B"/>
    <w:rsid w:val="009D3F2A"/>
    <w:rsid w:val="009F3756"/>
    <w:rsid w:val="00A0083E"/>
    <w:rsid w:val="00A02B43"/>
    <w:rsid w:val="00A12A98"/>
    <w:rsid w:val="00A151F8"/>
    <w:rsid w:val="00A15652"/>
    <w:rsid w:val="00A25421"/>
    <w:rsid w:val="00A259EB"/>
    <w:rsid w:val="00A62414"/>
    <w:rsid w:val="00A644E7"/>
    <w:rsid w:val="00A645AE"/>
    <w:rsid w:val="00A85257"/>
    <w:rsid w:val="00AB5A79"/>
    <w:rsid w:val="00AB789B"/>
    <w:rsid w:val="00AC2BF9"/>
    <w:rsid w:val="00AE1CD5"/>
    <w:rsid w:val="00AF561C"/>
    <w:rsid w:val="00B13BD3"/>
    <w:rsid w:val="00B32ED0"/>
    <w:rsid w:val="00B4000A"/>
    <w:rsid w:val="00B47436"/>
    <w:rsid w:val="00B47535"/>
    <w:rsid w:val="00B52ECD"/>
    <w:rsid w:val="00B84ED6"/>
    <w:rsid w:val="00BC376E"/>
    <w:rsid w:val="00BC76AC"/>
    <w:rsid w:val="00BF567B"/>
    <w:rsid w:val="00C024F5"/>
    <w:rsid w:val="00C202AA"/>
    <w:rsid w:val="00C20FAD"/>
    <w:rsid w:val="00C51AF1"/>
    <w:rsid w:val="00C55D25"/>
    <w:rsid w:val="00C66887"/>
    <w:rsid w:val="00C67E2D"/>
    <w:rsid w:val="00C800DA"/>
    <w:rsid w:val="00CA423C"/>
    <w:rsid w:val="00CD6631"/>
    <w:rsid w:val="00CE54D9"/>
    <w:rsid w:val="00D01057"/>
    <w:rsid w:val="00D43385"/>
    <w:rsid w:val="00D4761A"/>
    <w:rsid w:val="00D6185C"/>
    <w:rsid w:val="00D928C4"/>
    <w:rsid w:val="00DA686C"/>
    <w:rsid w:val="00DE2D8F"/>
    <w:rsid w:val="00DF3AEB"/>
    <w:rsid w:val="00DF45EE"/>
    <w:rsid w:val="00E00A7D"/>
    <w:rsid w:val="00E03E06"/>
    <w:rsid w:val="00E112D1"/>
    <w:rsid w:val="00E12F35"/>
    <w:rsid w:val="00E1760E"/>
    <w:rsid w:val="00E35924"/>
    <w:rsid w:val="00E41F4E"/>
    <w:rsid w:val="00E52497"/>
    <w:rsid w:val="00E529C3"/>
    <w:rsid w:val="00E90AE7"/>
    <w:rsid w:val="00F02D52"/>
    <w:rsid w:val="00F20D73"/>
    <w:rsid w:val="00F27ACA"/>
    <w:rsid w:val="00F3611F"/>
    <w:rsid w:val="00F41EBF"/>
    <w:rsid w:val="00F436E9"/>
    <w:rsid w:val="00F5033A"/>
    <w:rsid w:val="00F505A9"/>
    <w:rsid w:val="00F53C74"/>
    <w:rsid w:val="00F775B7"/>
    <w:rsid w:val="00F805DA"/>
    <w:rsid w:val="00F901AC"/>
    <w:rsid w:val="00F90F23"/>
    <w:rsid w:val="00F96307"/>
    <w:rsid w:val="00FA011A"/>
    <w:rsid w:val="00FC0A00"/>
    <w:rsid w:val="00FC693C"/>
    <w:rsid w:val="00FD36E9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D24528"/>
  <w15:docId w15:val="{BBCAFE2A-C089-47FF-A03E-C1765115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styleId="NormalWeb">
    <w:name w:val="Normal (Web)"/>
    <w:basedOn w:val="Normal"/>
    <w:uiPriority w:val="99"/>
    <w:semiHidden/>
    <w:unhideWhenUsed/>
    <w:rsid w:val="00B84ED6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character" w:styleId="Hyperlink">
    <w:name w:val="Hyperlink"/>
    <w:uiPriority w:val="99"/>
    <w:unhideWhenUsed/>
    <w:rsid w:val="00CA423C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CA4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FB75-EC31-419B-AB8A-C48A2D2C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Links>
    <vt:vector size="12" baseType="variant">
      <vt:variant>
        <vt:i4>5111850</vt:i4>
      </vt:variant>
      <vt:variant>
        <vt:i4>3</vt:i4>
      </vt:variant>
      <vt:variant>
        <vt:i4>0</vt:i4>
      </vt:variant>
      <vt:variant>
        <vt:i4>5</vt:i4>
      </vt:variant>
      <vt:variant>
        <vt:lpwstr>mailto:juruti@ufopa.edu.br</vt:lpwstr>
      </vt:variant>
      <vt:variant>
        <vt:lpwstr/>
      </vt:variant>
      <vt:variant>
        <vt:i4>5111850</vt:i4>
      </vt:variant>
      <vt:variant>
        <vt:i4>0</vt:i4>
      </vt:variant>
      <vt:variant>
        <vt:i4>0</vt:i4>
      </vt:variant>
      <vt:variant>
        <vt:i4>5</vt:i4>
      </vt:variant>
      <vt:variant>
        <vt:lpwstr>mailto:juruti@ufopa.edu.br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UFOPA</dc:creator>
  <cp:lastModifiedBy>CTIC Juruti 39</cp:lastModifiedBy>
  <cp:revision>2</cp:revision>
  <cp:lastPrinted>2022-11-09T16:57:00Z</cp:lastPrinted>
  <dcterms:created xsi:type="dcterms:W3CDTF">2022-11-09T17:06:00Z</dcterms:created>
  <dcterms:modified xsi:type="dcterms:W3CDTF">2022-11-09T17:06:00Z</dcterms:modified>
</cp:coreProperties>
</file>